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735C" w:rsidRPr="0026735C" w:rsidRDefault="0026735C" w:rsidP="0026735C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</w:pPr>
      <w:r w:rsidRPr="0026735C">
        <w:rPr>
          <w:rFonts w:ascii="Times New Roman" w:eastAsia="Times New Roman" w:hAnsi="Times New Roman" w:cs="Times New Roman"/>
          <w:b/>
          <w:bCs/>
          <w:kern w:val="36"/>
          <w:sz w:val="36"/>
          <w:szCs w:val="36"/>
          <w:lang w:eastAsia="ru-RU"/>
        </w:rPr>
        <w:t>Соглашение об уровне обслуживания</w:t>
      </w:r>
    </w:p>
    <w:p w:rsidR="0026735C" w:rsidRPr="0026735C" w:rsidRDefault="0026735C" w:rsidP="0026735C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</w:pPr>
    </w:p>
    <w:tbl>
      <w:tblPr>
        <w:tblW w:w="9975" w:type="dxa"/>
        <w:tblCellSpacing w:w="0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120" w:type="dxa"/>
          <w:left w:w="120" w:type="dxa"/>
          <w:bottom w:w="120" w:type="dxa"/>
          <w:right w:w="120" w:type="dxa"/>
        </w:tblCellMar>
        <w:tblLook w:val="04A0" w:firstRow="1" w:lastRow="0" w:firstColumn="1" w:lastColumn="0" w:noHBand="0" w:noVBand="1"/>
      </w:tblPr>
      <w:tblGrid>
        <w:gridCol w:w="3319"/>
        <w:gridCol w:w="3336"/>
        <w:gridCol w:w="3320"/>
      </w:tblGrid>
      <w:tr w:rsidR="0026735C" w:rsidRPr="0026735C" w:rsidTr="007A2477">
        <w:trPr>
          <w:tblCellSpacing w:w="0" w:type="dxa"/>
        </w:trPr>
        <w:tc>
          <w:tcPr>
            <w:tcW w:w="331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6735C" w:rsidRPr="0026735C" w:rsidRDefault="0026735C" w:rsidP="0026735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735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Дата</w:t>
            </w:r>
            <w:r w:rsidRPr="002673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33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6735C" w:rsidRPr="0026735C" w:rsidRDefault="0026735C" w:rsidP="0026735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735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Версия</w:t>
            </w:r>
            <w:r w:rsidRPr="002673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3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6735C" w:rsidRPr="0026735C" w:rsidRDefault="0026735C" w:rsidP="0026735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735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Подготовил</w:t>
            </w:r>
            <w:r w:rsidRPr="002673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26735C" w:rsidRPr="0026735C" w:rsidTr="007A2477">
        <w:trPr>
          <w:tblCellSpacing w:w="0" w:type="dxa"/>
        </w:trPr>
        <w:tc>
          <w:tcPr>
            <w:tcW w:w="331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6735C" w:rsidRPr="0026735C" w:rsidRDefault="007A2477" w:rsidP="0026735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24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18.02.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2011</w:t>
            </w:r>
            <w:r w:rsidR="0026735C" w:rsidRPr="002673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33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6735C" w:rsidRPr="0026735C" w:rsidRDefault="007A2477" w:rsidP="0026735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0.1</w:t>
            </w:r>
          </w:p>
        </w:tc>
        <w:tc>
          <w:tcPr>
            <w:tcW w:w="33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6735C" w:rsidRPr="0026735C" w:rsidRDefault="007A2477" w:rsidP="0026735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Полыгалов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Артем</w:t>
            </w:r>
          </w:p>
        </w:tc>
      </w:tr>
    </w:tbl>
    <w:p w:rsidR="0026735C" w:rsidRPr="0026735C" w:rsidRDefault="0026735C" w:rsidP="0026735C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  <w:r w:rsidRPr="0026735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Цель соглашения</w:t>
      </w:r>
    </w:p>
    <w:p w:rsidR="0026735C" w:rsidRPr="0026735C" w:rsidRDefault="0026735C" w:rsidP="0026735C">
      <w:pPr>
        <w:spacing w:before="100" w:beforeAutospacing="1" w:after="100" w:afterAutospacing="1" w:line="240" w:lineRule="auto"/>
        <w:ind w:firstLine="70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6735C" w:rsidRPr="0026735C" w:rsidRDefault="0026735C" w:rsidP="0026735C">
      <w:pPr>
        <w:spacing w:before="100" w:beforeAutospacing="1" w:after="100" w:afterAutospacing="1" w:line="240" w:lineRule="auto"/>
        <w:ind w:firstLine="70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73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Цель настоящего документа состоит в определении необходимого уровня обслуживания (сервиса), состава предоставляемой услуги и описании способов измерения качества услуги. </w:t>
      </w:r>
    </w:p>
    <w:p w:rsidR="0026735C" w:rsidRPr="0026735C" w:rsidRDefault="0026735C" w:rsidP="0026735C">
      <w:pPr>
        <w:spacing w:before="100" w:beforeAutospacing="1" w:after="100" w:afterAutospacing="1" w:line="240" w:lineRule="auto"/>
        <w:ind w:firstLine="70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735C">
        <w:rPr>
          <w:rFonts w:ascii="Times New Roman" w:eastAsia="Times New Roman" w:hAnsi="Times New Roman" w:cs="Times New Roman"/>
          <w:sz w:val="24"/>
          <w:szCs w:val="24"/>
          <w:lang w:eastAsia="ru-RU"/>
        </w:rPr>
        <w:t>Наименование услуги – «</w:t>
      </w:r>
      <w:r w:rsidR="007A2477">
        <w:rPr>
          <w:rFonts w:ascii="Times New Roman" w:eastAsia="Times New Roman" w:hAnsi="Times New Roman" w:cs="Times New Roman"/>
          <w:sz w:val="24"/>
          <w:szCs w:val="24"/>
          <w:lang w:eastAsia="ru-RU"/>
        </w:rPr>
        <w:t>Интернет банкинг для Юридических лиц</w:t>
      </w:r>
      <w:r w:rsidRPr="002673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». </w:t>
      </w:r>
    </w:p>
    <w:p w:rsidR="0026735C" w:rsidRPr="0026735C" w:rsidRDefault="0026735C" w:rsidP="0026735C">
      <w:pPr>
        <w:spacing w:before="100" w:beforeAutospacing="1" w:after="100" w:afterAutospacing="1" w:line="240" w:lineRule="auto"/>
        <w:ind w:firstLine="70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6735C" w:rsidRPr="0026735C" w:rsidRDefault="0026735C" w:rsidP="0026735C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  <w:r w:rsidRPr="0026735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Термины и определения</w:t>
      </w:r>
    </w:p>
    <w:p w:rsidR="0026735C" w:rsidRPr="0026735C" w:rsidRDefault="0026735C" w:rsidP="0026735C">
      <w:pPr>
        <w:spacing w:before="100" w:beforeAutospacing="1" w:after="100" w:afterAutospacing="1" w:line="240" w:lineRule="auto"/>
        <w:ind w:firstLine="70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A38A4" w:rsidRPr="0026735C" w:rsidRDefault="007A2477" w:rsidP="008A38A4">
      <w:pPr>
        <w:spacing w:before="100" w:beforeAutospacing="1" w:after="100" w:afterAutospacing="1" w:line="240" w:lineRule="auto"/>
        <w:ind w:firstLine="70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Внешние пользователи</w:t>
      </w:r>
      <w:r w:rsidR="0026735C" w:rsidRPr="002673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Корпоративные клиенты, подписанные на услугу </w:t>
      </w:r>
      <w:r w:rsidR="0026735C" w:rsidRPr="002673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r w:rsidR="008A38A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интернет банк для </w:t>
      </w:r>
      <w:proofErr w:type="spellStart"/>
      <w:r w:rsidR="008A38A4">
        <w:rPr>
          <w:rFonts w:ascii="Times New Roman" w:eastAsia="Times New Roman" w:hAnsi="Times New Roman" w:cs="Times New Roman"/>
          <w:sz w:val="24"/>
          <w:szCs w:val="24"/>
          <w:lang w:eastAsia="ru-RU"/>
        </w:rPr>
        <w:t>ю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рлиц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="008A38A4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8A38A4" w:rsidRDefault="008A38A4" w:rsidP="008A38A4">
      <w:pPr>
        <w:pStyle w:val="a3"/>
        <w:ind w:firstLine="706"/>
      </w:pPr>
      <w:r>
        <w:rPr>
          <w:b/>
          <w:bCs/>
        </w:rPr>
        <w:t>Вн</w:t>
      </w:r>
      <w:r>
        <w:rPr>
          <w:b/>
          <w:bCs/>
        </w:rPr>
        <w:t>утренние</w:t>
      </w:r>
      <w:r>
        <w:rPr>
          <w:b/>
          <w:bCs/>
        </w:rPr>
        <w:t xml:space="preserve"> пользователи</w:t>
      </w:r>
      <w:r w:rsidRPr="0026735C">
        <w:t xml:space="preserve"> – </w:t>
      </w:r>
      <w:r>
        <w:t>сотрудники кредитного</w:t>
      </w:r>
      <w:r>
        <w:t xml:space="preserve"> департамент</w:t>
      </w:r>
      <w:r>
        <w:t>а, с</w:t>
      </w:r>
      <w:r>
        <w:t>отрудники филиалов</w:t>
      </w:r>
      <w:r>
        <w:t>,</w:t>
      </w:r>
      <w:r>
        <w:t xml:space="preserve"> </w:t>
      </w:r>
      <w:r>
        <w:t>сотрудники центрального офиса.</w:t>
      </w:r>
    </w:p>
    <w:p w:rsidR="008A38A4" w:rsidRPr="0026735C" w:rsidRDefault="008A38A4" w:rsidP="008A38A4">
      <w:pPr>
        <w:spacing w:before="100" w:beforeAutospacing="1" w:after="100" w:afterAutospacing="1" w:line="240" w:lineRule="auto"/>
        <w:ind w:firstLine="70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A38A4" w:rsidRPr="0026735C" w:rsidRDefault="008A38A4" w:rsidP="0026735C">
      <w:pPr>
        <w:spacing w:before="100" w:beforeAutospacing="1" w:after="100" w:afterAutospacing="1" w:line="240" w:lineRule="auto"/>
        <w:ind w:firstLine="70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6735C" w:rsidRPr="0026735C" w:rsidRDefault="008A38A4" w:rsidP="0026735C">
      <w:pPr>
        <w:spacing w:before="100" w:beforeAutospacing="1" w:after="100" w:afterAutospacing="1" w:line="240" w:lineRule="auto"/>
        <w:ind w:firstLine="70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Интернет банкинг</w:t>
      </w:r>
      <w:r w:rsidR="0026735C" w:rsidRPr="002673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услуга,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предназначенная для управления своим счётом дистанционно по сети «интернет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».</w:t>
      </w:r>
      <w:r w:rsidRPr="008A38A4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 ????</w:t>
      </w:r>
      <w:proofErr w:type="gramEnd"/>
    </w:p>
    <w:p w:rsidR="0026735C" w:rsidRPr="0026735C" w:rsidRDefault="00B63E5B" w:rsidP="0026735C">
      <w:pPr>
        <w:spacing w:before="100" w:beforeAutospacing="1" w:after="100" w:afterAutospacing="1" w:line="240" w:lineRule="auto"/>
        <w:ind w:firstLine="70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Сертификат пользователя</w:t>
      </w:r>
      <w:r w:rsidR="0026735C" w:rsidRPr="002673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файл выдаваемый пользователю услуги «интернет банкинг» по завершении процедуры генерации</w:t>
      </w:r>
    </w:p>
    <w:p w:rsidR="0026735C" w:rsidRPr="0026735C" w:rsidRDefault="00B63E5B" w:rsidP="0026735C">
      <w:pPr>
        <w:spacing w:before="100" w:beforeAutospacing="1" w:after="100" w:afterAutospacing="1" w:line="240" w:lineRule="auto"/>
        <w:ind w:firstLine="70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Генерация сертификата</w:t>
      </w:r>
      <w:r w:rsidR="0026735C" w:rsidRPr="002673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процесс создания уникального файла, основываясь на данных клиента и набора случайных данных.</w:t>
      </w:r>
      <w:r w:rsidR="0026735C" w:rsidRPr="002673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26735C" w:rsidRPr="0026735C" w:rsidRDefault="0026735C" w:rsidP="0026735C">
      <w:pPr>
        <w:spacing w:before="100" w:beforeAutospacing="1" w:after="100" w:afterAutospacing="1" w:line="240" w:lineRule="auto"/>
        <w:ind w:firstLine="70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735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Учетная запись</w:t>
      </w:r>
      <w:r w:rsidRPr="002673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системное имя и пароль, предназначенные для аутентификации пользователя услуги и предоставления ему услуги в составе и объеме, определяемом его правами доступа. </w:t>
      </w:r>
    </w:p>
    <w:p w:rsidR="0026735C" w:rsidRPr="0026735C" w:rsidRDefault="0026735C" w:rsidP="0026735C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  <w:r w:rsidRPr="0026735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Состав услуги</w:t>
      </w:r>
    </w:p>
    <w:p w:rsidR="0026735C" w:rsidRPr="0026735C" w:rsidRDefault="0026735C" w:rsidP="0026735C">
      <w:pPr>
        <w:spacing w:before="100" w:beforeAutospacing="1" w:after="100" w:afterAutospacing="1" w:line="240" w:lineRule="auto"/>
        <w:ind w:firstLine="70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6735C" w:rsidRPr="0026735C" w:rsidRDefault="0026735C" w:rsidP="0026735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 w:rsidRPr="0026735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Работы, выполняемые в рамках предоставления услуги:</w:t>
      </w:r>
    </w:p>
    <w:p w:rsidR="0026735C" w:rsidRDefault="00FE0407" w:rsidP="00FE0407">
      <w:pPr>
        <w:pStyle w:val="a4"/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Обеспечение функционирования системы интернет банкинга</w:t>
      </w:r>
    </w:p>
    <w:p w:rsidR="00FE0407" w:rsidRDefault="00FE0407" w:rsidP="00FE0407">
      <w:pPr>
        <w:pStyle w:val="a4"/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Обеспечение функционирования крипто систем на стороне банка</w:t>
      </w:r>
    </w:p>
    <w:p w:rsidR="00FE0407" w:rsidRDefault="00FE0407" w:rsidP="00FE0407">
      <w:pPr>
        <w:pStyle w:val="a4"/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Обеспечения работоспособности </w:t>
      </w:r>
      <w:r w:rsidRPr="00FE0407">
        <w:rPr>
          <w:rFonts w:ascii="Times New Roman" w:eastAsia="Times New Roman" w:hAnsi="Times New Roman" w:cs="Times New Roman"/>
          <w:sz w:val="24"/>
          <w:szCs w:val="24"/>
          <w:lang w:eastAsia="ru-RU"/>
        </w:rPr>
        <w:t>се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r w:rsidRPr="00FE04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вера </w:t>
      </w: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web</w:t>
      </w:r>
      <w:r w:rsidRPr="00FE04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интерфейсов,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доступ по </w:t>
      </w: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https</w:t>
      </w:r>
    </w:p>
    <w:p w:rsidR="00FE0407" w:rsidRDefault="00FE0407" w:rsidP="00FE0407">
      <w:pPr>
        <w:pStyle w:val="a4"/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Создание и поддержка доступа к роли «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Кор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.к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лиент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в АБС с сервера </w:t>
      </w: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web</w:t>
      </w:r>
      <w:r w:rsidRPr="00FE0407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FE0407" w:rsidRDefault="00FE0407" w:rsidP="00FE0407">
      <w:pPr>
        <w:pStyle w:val="a4"/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Своевременное обновление компонентов.</w:t>
      </w:r>
    </w:p>
    <w:p w:rsidR="00FE0407" w:rsidRDefault="00FE0407" w:rsidP="00FE0407">
      <w:pPr>
        <w:pStyle w:val="a4"/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Создание учётных записей для клиентов.</w:t>
      </w:r>
    </w:p>
    <w:p w:rsidR="00FE0407" w:rsidRDefault="00B63E5B" w:rsidP="00FE0407">
      <w:pPr>
        <w:pStyle w:val="a4"/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Генерация сертификатов пользователей</w:t>
      </w:r>
    </w:p>
    <w:p w:rsidR="00B63E5B" w:rsidRDefault="00B63E5B" w:rsidP="00FE0407">
      <w:pPr>
        <w:pStyle w:val="a4"/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Плановая замена сертификатов пользователей</w:t>
      </w:r>
    </w:p>
    <w:p w:rsidR="006329C0" w:rsidRDefault="006329C0" w:rsidP="00FE0407">
      <w:pPr>
        <w:pStyle w:val="a4"/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Предоставления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доспупа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 истории для внутренних сотрудников</w:t>
      </w:r>
    </w:p>
    <w:p w:rsidR="006329C0" w:rsidRPr="00FE0407" w:rsidRDefault="006329C0" w:rsidP="00FE0407">
      <w:pPr>
        <w:pStyle w:val="a4"/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Горячее резервирование.</w:t>
      </w:r>
    </w:p>
    <w:p w:rsidR="00FE0407" w:rsidRPr="0026735C" w:rsidRDefault="00FE0407" w:rsidP="0026735C">
      <w:pPr>
        <w:spacing w:before="100" w:beforeAutospacing="1" w:after="100" w:afterAutospacing="1" w:line="240" w:lineRule="auto"/>
        <w:ind w:firstLine="70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6735C" w:rsidRPr="0026735C" w:rsidRDefault="0026735C" w:rsidP="0026735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6735C" w:rsidRPr="0026735C" w:rsidRDefault="0026735C" w:rsidP="0026735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 w:rsidRPr="0026735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Работы, не выполняемые в рамках предоставления услуги:</w:t>
      </w:r>
    </w:p>
    <w:p w:rsidR="0026735C" w:rsidRPr="0026735C" w:rsidRDefault="0026735C" w:rsidP="0026735C">
      <w:pPr>
        <w:spacing w:before="100" w:beforeAutospacing="1" w:after="100" w:afterAutospacing="1" w:line="240" w:lineRule="auto"/>
        <w:ind w:firstLine="70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6735C" w:rsidRDefault="00B63E5B" w:rsidP="0026735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Управление счётом клиента.</w:t>
      </w:r>
    </w:p>
    <w:p w:rsidR="00B63E5B" w:rsidRDefault="00B63E5B" w:rsidP="0026735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Восстановление забытых паролей</w:t>
      </w:r>
    </w:p>
    <w:p w:rsidR="00B63E5B" w:rsidRPr="0026735C" w:rsidRDefault="00B63E5B" w:rsidP="0026735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Настройка рабочих мест клиента</w:t>
      </w:r>
    </w:p>
    <w:p w:rsidR="0026735C" w:rsidRPr="0026735C" w:rsidRDefault="0026735C" w:rsidP="0026735C">
      <w:pPr>
        <w:spacing w:before="100" w:beforeAutospacing="1" w:after="100" w:afterAutospacing="1" w:line="240" w:lineRule="auto"/>
        <w:ind w:firstLine="70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6735C" w:rsidRPr="0026735C" w:rsidRDefault="0026735C" w:rsidP="0026735C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  <w:r w:rsidRPr="0026735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Условия предоставления услуги</w:t>
      </w:r>
    </w:p>
    <w:p w:rsidR="0026735C" w:rsidRPr="0026735C" w:rsidRDefault="0026735C" w:rsidP="0026735C">
      <w:pPr>
        <w:spacing w:before="100" w:beforeAutospacing="1" w:after="100" w:afterAutospacing="1" w:line="240" w:lineRule="auto"/>
        <w:ind w:firstLine="70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6735C" w:rsidRPr="0026735C" w:rsidRDefault="0026735C" w:rsidP="0026735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 w:rsidRPr="0026735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Время доступности услуги</w:t>
      </w:r>
    </w:p>
    <w:p w:rsidR="0026735C" w:rsidRPr="0026735C" w:rsidRDefault="0026735C" w:rsidP="0026735C">
      <w:pPr>
        <w:spacing w:before="100" w:beforeAutospacing="1" w:after="100" w:afterAutospacing="1" w:line="240" w:lineRule="auto"/>
        <w:ind w:firstLine="70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73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Услуга доступна по рабочим дням с 8:30 до 17:30 в остальное время услуга может быть доступна, но техническое сопровождение услуги не осуществляется. </w:t>
      </w:r>
    </w:p>
    <w:p w:rsidR="0026735C" w:rsidRPr="0026735C" w:rsidRDefault="0026735C" w:rsidP="0026735C">
      <w:pPr>
        <w:spacing w:before="100" w:beforeAutospacing="1" w:after="100" w:afterAutospacing="1" w:line="240" w:lineRule="auto"/>
        <w:ind w:firstLine="70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73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Техническое сопровождение Услуги может быть осуществлено в другое время по предварительному письменному согласованию. </w:t>
      </w:r>
    </w:p>
    <w:p w:rsidR="0026735C" w:rsidRPr="0026735C" w:rsidRDefault="0026735C" w:rsidP="0026735C">
      <w:pPr>
        <w:spacing w:before="100" w:beforeAutospacing="1" w:after="100" w:afterAutospacing="1" w:line="240" w:lineRule="auto"/>
        <w:ind w:firstLine="70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6735C" w:rsidRDefault="0026735C" w:rsidP="00B63E5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26735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Технические </w:t>
      </w:r>
      <w:r w:rsidR="00B63E5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параметры</w:t>
      </w:r>
    </w:p>
    <w:p w:rsidR="00B63E5B" w:rsidRDefault="00B63E5B" w:rsidP="00B63E5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ab/>
      </w:r>
      <w:r w:rsidRPr="00B63E5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Все данные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системы интернет банкинг хранятся в СУБД. Скорость доступа к данным не более 0.005сек.</w:t>
      </w:r>
    </w:p>
    <w:p w:rsidR="00B63E5B" w:rsidRPr="0026735C" w:rsidRDefault="00B63E5B" w:rsidP="00B63E5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ab/>
      </w:r>
      <w:proofErr w:type="gram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Информация</w:t>
      </w:r>
      <w:proofErr w:type="gram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выводимая в формате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pdf</w:t>
      </w:r>
      <w:proofErr w:type="spellEnd"/>
      <w:r w:rsidRPr="00B63E5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генерируется в момент нажатия кнопки «скачать в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pdf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». Время генерации может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состовить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до 3сек. В зависимости от объёма.</w:t>
      </w:r>
    </w:p>
    <w:p w:rsidR="0026735C" w:rsidRPr="0026735C" w:rsidRDefault="0026735C" w:rsidP="0026735C">
      <w:pPr>
        <w:spacing w:before="100" w:beforeAutospacing="1" w:after="100" w:afterAutospacing="1" w:line="240" w:lineRule="auto"/>
        <w:ind w:firstLine="70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6735C" w:rsidRPr="0026735C" w:rsidRDefault="0026735C" w:rsidP="0026735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 w:rsidRPr="0026735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Зависимость от других сервисов</w:t>
      </w:r>
    </w:p>
    <w:tbl>
      <w:tblPr>
        <w:tblW w:w="9975" w:type="dxa"/>
        <w:tblCellSpacing w:w="0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120" w:type="dxa"/>
          <w:left w:w="120" w:type="dxa"/>
          <w:bottom w:w="120" w:type="dxa"/>
          <w:right w:w="120" w:type="dxa"/>
        </w:tblCellMar>
        <w:tblLook w:val="04A0" w:firstRow="1" w:lastRow="0" w:firstColumn="1" w:lastColumn="0" w:noHBand="0" w:noVBand="1"/>
      </w:tblPr>
      <w:tblGrid>
        <w:gridCol w:w="4152"/>
        <w:gridCol w:w="2498"/>
        <w:gridCol w:w="3325"/>
      </w:tblGrid>
      <w:tr w:rsidR="0026735C" w:rsidRPr="0026735C" w:rsidTr="006329C0">
        <w:trPr>
          <w:tblCellSpacing w:w="0" w:type="dxa"/>
        </w:trPr>
        <w:tc>
          <w:tcPr>
            <w:tcW w:w="415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6735C" w:rsidRPr="0026735C" w:rsidRDefault="0026735C" w:rsidP="002673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735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Название сервиса</w:t>
            </w:r>
            <w:r w:rsidRPr="002673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49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6735C" w:rsidRPr="0026735C" w:rsidRDefault="0026735C" w:rsidP="002673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735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Внешний/внутренний</w:t>
            </w:r>
            <w:r w:rsidRPr="002673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3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6735C" w:rsidRPr="0026735C" w:rsidRDefault="0026735C" w:rsidP="002673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735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Степень зависимости</w:t>
            </w:r>
            <w:r w:rsidRPr="002673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26735C" w:rsidRPr="0026735C" w:rsidTr="006329C0">
        <w:trPr>
          <w:tblCellSpacing w:w="0" w:type="dxa"/>
        </w:trPr>
        <w:tc>
          <w:tcPr>
            <w:tcW w:w="415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6735C" w:rsidRPr="0026735C" w:rsidRDefault="0026735C" w:rsidP="002673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73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Доступ к сети </w:t>
            </w:r>
            <w:r w:rsidRPr="0026735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Internet</w:t>
            </w:r>
            <w:r w:rsidRPr="002673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49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6735C" w:rsidRPr="0026735C" w:rsidRDefault="0026735C" w:rsidP="002673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73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Внешний </w:t>
            </w:r>
          </w:p>
        </w:tc>
        <w:tc>
          <w:tcPr>
            <w:tcW w:w="33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6735C" w:rsidRPr="0026735C" w:rsidRDefault="0026735C" w:rsidP="002673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73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Высокая </w:t>
            </w:r>
          </w:p>
        </w:tc>
      </w:tr>
      <w:tr w:rsidR="0026735C" w:rsidRPr="0026735C" w:rsidTr="006329C0">
        <w:trPr>
          <w:tblCellSpacing w:w="0" w:type="dxa"/>
        </w:trPr>
        <w:tc>
          <w:tcPr>
            <w:tcW w:w="415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6735C" w:rsidRPr="0026735C" w:rsidRDefault="0026735C" w:rsidP="002673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73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ЛВС офиса </w:t>
            </w:r>
          </w:p>
        </w:tc>
        <w:tc>
          <w:tcPr>
            <w:tcW w:w="249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6735C" w:rsidRPr="0026735C" w:rsidRDefault="0026735C" w:rsidP="002673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73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Внутренний </w:t>
            </w:r>
          </w:p>
        </w:tc>
        <w:tc>
          <w:tcPr>
            <w:tcW w:w="33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6735C" w:rsidRPr="0026735C" w:rsidRDefault="0026735C" w:rsidP="002673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73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Критическая </w:t>
            </w:r>
          </w:p>
        </w:tc>
      </w:tr>
      <w:tr w:rsidR="0026735C" w:rsidRPr="0026735C" w:rsidTr="006329C0">
        <w:trPr>
          <w:tblCellSpacing w:w="0" w:type="dxa"/>
        </w:trPr>
        <w:tc>
          <w:tcPr>
            <w:tcW w:w="415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26735C" w:rsidRPr="0026735C" w:rsidRDefault="006329C0" w:rsidP="002673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СУБД АБС</w:t>
            </w:r>
          </w:p>
        </w:tc>
        <w:tc>
          <w:tcPr>
            <w:tcW w:w="249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26735C" w:rsidRPr="0026735C" w:rsidRDefault="006329C0" w:rsidP="002673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73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Внутренний</w:t>
            </w:r>
          </w:p>
        </w:tc>
        <w:tc>
          <w:tcPr>
            <w:tcW w:w="33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26735C" w:rsidRPr="0026735C" w:rsidRDefault="006329C0" w:rsidP="002673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73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Критическая</w:t>
            </w:r>
          </w:p>
        </w:tc>
      </w:tr>
      <w:tr w:rsidR="006329C0" w:rsidRPr="0026735C" w:rsidTr="006329C0">
        <w:trPr>
          <w:tblCellSpacing w:w="0" w:type="dxa"/>
        </w:trPr>
        <w:tc>
          <w:tcPr>
            <w:tcW w:w="415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26735C" w:rsidRPr="0026735C" w:rsidRDefault="006329C0" w:rsidP="002673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Сервис криптозащиты</w:t>
            </w:r>
          </w:p>
        </w:tc>
        <w:tc>
          <w:tcPr>
            <w:tcW w:w="249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26735C" w:rsidRPr="0026735C" w:rsidRDefault="006329C0" w:rsidP="0088140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73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Внутренний</w:t>
            </w:r>
          </w:p>
        </w:tc>
        <w:tc>
          <w:tcPr>
            <w:tcW w:w="33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26735C" w:rsidRPr="0026735C" w:rsidRDefault="006329C0" w:rsidP="0088140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Высокая</w:t>
            </w:r>
          </w:p>
        </w:tc>
      </w:tr>
      <w:tr w:rsidR="006329C0" w:rsidRPr="0026735C" w:rsidTr="006329C0">
        <w:trPr>
          <w:tblCellSpacing w:w="0" w:type="dxa"/>
        </w:trPr>
        <w:tc>
          <w:tcPr>
            <w:tcW w:w="415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6735C" w:rsidRPr="0026735C" w:rsidRDefault="006329C0" w:rsidP="002673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73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Резервное копирование </w:t>
            </w:r>
          </w:p>
        </w:tc>
        <w:tc>
          <w:tcPr>
            <w:tcW w:w="249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6735C" w:rsidRPr="0026735C" w:rsidRDefault="006329C0" w:rsidP="002673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73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Внутренний </w:t>
            </w:r>
          </w:p>
        </w:tc>
        <w:tc>
          <w:tcPr>
            <w:tcW w:w="33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6735C" w:rsidRPr="0026735C" w:rsidRDefault="006329C0" w:rsidP="002673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73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Низкая </w:t>
            </w:r>
          </w:p>
        </w:tc>
      </w:tr>
    </w:tbl>
    <w:p w:rsidR="0026735C" w:rsidRPr="0026735C" w:rsidRDefault="0026735C" w:rsidP="0026735C">
      <w:pPr>
        <w:spacing w:before="100" w:beforeAutospacing="1" w:after="100" w:afterAutospacing="1" w:line="240" w:lineRule="auto"/>
        <w:ind w:firstLine="70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6735C" w:rsidRPr="0026735C" w:rsidRDefault="0026735C" w:rsidP="0026735C">
      <w:pPr>
        <w:spacing w:before="100" w:beforeAutospacing="1" w:after="100" w:afterAutospacing="1" w:line="240" w:lineRule="auto"/>
        <w:ind w:firstLine="70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6735C" w:rsidRPr="0026735C" w:rsidRDefault="0026735C" w:rsidP="0026735C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  <w:r w:rsidRPr="0026735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Контроль качества уровня обслуживания и объема услуг</w:t>
      </w:r>
    </w:p>
    <w:p w:rsidR="0026735C" w:rsidRPr="0026735C" w:rsidRDefault="0026735C" w:rsidP="0026735C">
      <w:pPr>
        <w:spacing w:before="100" w:beforeAutospacing="1" w:after="100" w:afterAutospacing="1" w:line="240" w:lineRule="auto"/>
        <w:ind w:firstLine="70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6735C" w:rsidRPr="0026735C" w:rsidRDefault="0026735C" w:rsidP="0026735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 w:rsidRPr="0026735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Метрики</w:t>
      </w:r>
    </w:p>
    <w:tbl>
      <w:tblPr>
        <w:tblW w:w="9975" w:type="dxa"/>
        <w:tblCellSpacing w:w="0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120" w:type="dxa"/>
          <w:left w:w="120" w:type="dxa"/>
          <w:bottom w:w="120" w:type="dxa"/>
          <w:right w:w="120" w:type="dxa"/>
        </w:tblCellMar>
        <w:tblLook w:val="04A0" w:firstRow="1" w:lastRow="0" w:firstColumn="1" w:lastColumn="0" w:noHBand="0" w:noVBand="1"/>
      </w:tblPr>
      <w:tblGrid>
        <w:gridCol w:w="8555"/>
        <w:gridCol w:w="1420"/>
      </w:tblGrid>
      <w:tr w:rsidR="0026735C" w:rsidRPr="0026735C" w:rsidTr="006329C0">
        <w:trPr>
          <w:tblCellSpacing w:w="0" w:type="dxa"/>
        </w:trPr>
        <w:tc>
          <w:tcPr>
            <w:tcW w:w="8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6735C" w:rsidRPr="0026735C" w:rsidRDefault="0026735C" w:rsidP="002673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735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Наименование</w:t>
            </w:r>
            <w:r w:rsidRPr="002673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4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6735C" w:rsidRPr="0026735C" w:rsidRDefault="0026735C" w:rsidP="002673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735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Значения</w:t>
            </w:r>
            <w:r w:rsidRPr="002673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26735C" w:rsidRPr="0026735C" w:rsidTr="006329C0">
        <w:trPr>
          <w:tblCellSpacing w:w="0" w:type="dxa"/>
        </w:trPr>
        <w:tc>
          <w:tcPr>
            <w:tcW w:w="8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6735C" w:rsidRPr="0026735C" w:rsidRDefault="0026735C" w:rsidP="002673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73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Доступность сервиса для пользователя, % от общего времени работы </w:t>
            </w:r>
          </w:p>
        </w:tc>
        <w:tc>
          <w:tcPr>
            <w:tcW w:w="14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6735C" w:rsidRPr="0026735C" w:rsidRDefault="0026735C" w:rsidP="002673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73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95% </w:t>
            </w:r>
          </w:p>
        </w:tc>
      </w:tr>
      <w:tr w:rsidR="0026735C" w:rsidRPr="0026735C" w:rsidTr="006329C0">
        <w:trPr>
          <w:tblCellSpacing w:w="0" w:type="dxa"/>
        </w:trPr>
        <w:tc>
          <w:tcPr>
            <w:tcW w:w="8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6735C" w:rsidRPr="0026735C" w:rsidRDefault="0026735C" w:rsidP="002673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73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Минимальная доступность для пользователя, % от общего времени работы </w:t>
            </w:r>
          </w:p>
        </w:tc>
        <w:tc>
          <w:tcPr>
            <w:tcW w:w="14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6735C" w:rsidRPr="0026735C" w:rsidRDefault="0026735C" w:rsidP="002673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73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70% </w:t>
            </w:r>
          </w:p>
        </w:tc>
      </w:tr>
    </w:tbl>
    <w:p w:rsidR="0026735C" w:rsidRPr="0026735C" w:rsidRDefault="0026735C" w:rsidP="0026735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 w:rsidRPr="0026735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Услуга считается оказанной в полном </w:t>
      </w:r>
      <w:proofErr w:type="gramStart"/>
      <w:r w:rsidRPr="0026735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объеме</w:t>
      </w:r>
      <w:proofErr w:type="gramEnd"/>
      <w:r w:rsidRPr="0026735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если за отчетный период не нарушены согласованные метрики</w:t>
      </w:r>
    </w:p>
    <w:p w:rsidR="0026735C" w:rsidRPr="0026735C" w:rsidRDefault="0026735C" w:rsidP="0026735C">
      <w:pPr>
        <w:spacing w:before="100" w:beforeAutospacing="1" w:after="100" w:afterAutospacing="1" w:line="240" w:lineRule="auto"/>
        <w:ind w:firstLine="70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6735C" w:rsidRPr="0026735C" w:rsidRDefault="0026735C" w:rsidP="0026735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</w:p>
    <w:p w:rsidR="0026735C" w:rsidRPr="0026735C" w:rsidRDefault="0026735C" w:rsidP="0026735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6735C" w:rsidRPr="0026735C" w:rsidRDefault="0026735C" w:rsidP="0026735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6735C" w:rsidRPr="0026735C" w:rsidRDefault="0026735C" w:rsidP="0026735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6735C" w:rsidRPr="0026735C" w:rsidRDefault="0026735C" w:rsidP="0026735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6735C" w:rsidRPr="0026735C" w:rsidRDefault="0026735C" w:rsidP="0026735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6735C" w:rsidRPr="0026735C" w:rsidRDefault="0026735C" w:rsidP="0026735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6735C" w:rsidRPr="0026735C" w:rsidRDefault="0026735C" w:rsidP="0026735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6735C" w:rsidRPr="0026735C" w:rsidRDefault="0026735C" w:rsidP="0026735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6735C" w:rsidRPr="0026735C" w:rsidRDefault="0026735C" w:rsidP="0026735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6735C" w:rsidRPr="0026735C" w:rsidRDefault="0026735C" w:rsidP="0026735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6735C" w:rsidRPr="0026735C" w:rsidRDefault="0026735C" w:rsidP="0026735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9975" w:type="dxa"/>
        <w:tblCellSpacing w:w="0" w:type="dxa"/>
        <w:tblCellMar>
          <w:top w:w="120" w:type="dxa"/>
          <w:left w:w="120" w:type="dxa"/>
          <w:bottom w:w="120" w:type="dxa"/>
          <w:right w:w="120" w:type="dxa"/>
        </w:tblCellMar>
        <w:tblLook w:val="04A0" w:firstRow="1" w:lastRow="0" w:firstColumn="1" w:lastColumn="0" w:noHBand="0" w:noVBand="1"/>
      </w:tblPr>
      <w:tblGrid>
        <w:gridCol w:w="4838"/>
        <w:gridCol w:w="5137"/>
      </w:tblGrid>
      <w:tr w:rsidR="0026735C" w:rsidRPr="0026735C" w:rsidTr="0026735C">
        <w:trPr>
          <w:tblCellSpacing w:w="0" w:type="dxa"/>
        </w:trPr>
        <w:tc>
          <w:tcPr>
            <w:tcW w:w="4605" w:type="dxa"/>
            <w:hideMark/>
          </w:tcPr>
          <w:p w:rsidR="0026735C" w:rsidRPr="0026735C" w:rsidRDefault="0026735C" w:rsidP="0026735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73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СОГЛАСОВАНО </w:t>
            </w:r>
          </w:p>
          <w:p w:rsidR="0026735C" w:rsidRPr="0026735C" w:rsidRDefault="0026735C" w:rsidP="0026735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73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Руководитель департамента </w:t>
            </w:r>
            <w:proofErr w:type="gramStart"/>
            <w:r w:rsidRPr="002673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</w:t>
            </w:r>
            <w:proofErr w:type="gramEnd"/>
            <w:r w:rsidRPr="002673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26735C" w:rsidRPr="0026735C" w:rsidRDefault="0026735C" w:rsidP="0026735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6735C" w:rsidRPr="0026735C" w:rsidRDefault="0026735C" w:rsidP="0026735C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90" w:type="dxa"/>
            <w:hideMark/>
          </w:tcPr>
          <w:p w:rsidR="0026735C" w:rsidRPr="0026735C" w:rsidRDefault="0026735C" w:rsidP="0026735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73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СОГЛАСОВАНО </w:t>
            </w:r>
          </w:p>
          <w:p w:rsidR="0026735C" w:rsidRPr="0026735C" w:rsidRDefault="0026735C" w:rsidP="0026735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73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Руководитель департамента ______________________________________ </w:t>
            </w:r>
          </w:p>
          <w:p w:rsidR="0026735C" w:rsidRPr="0026735C" w:rsidRDefault="0026735C" w:rsidP="0026735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6735C" w:rsidRPr="0026735C" w:rsidRDefault="0026735C" w:rsidP="0026735C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73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_________________ </w:t>
            </w:r>
          </w:p>
        </w:tc>
      </w:tr>
      <w:tr w:rsidR="0026735C" w:rsidRPr="0026735C" w:rsidTr="0026735C">
        <w:trPr>
          <w:tblCellSpacing w:w="0" w:type="dxa"/>
        </w:trPr>
        <w:tc>
          <w:tcPr>
            <w:tcW w:w="4605" w:type="dxa"/>
            <w:hideMark/>
          </w:tcPr>
          <w:p w:rsidR="0026735C" w:rsidRPr="0026735C" w:rsidRDefault="0026735C" w:rsidP="002673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73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«____»_____________20___г. </w:t>
            </w:r>
          </w:p>
        </w:tc>
        <w:tc>
          <w:tcPr>
            <w:tcW w:w="4890" w:type="dxa"/>
            <w:hideMark/>
          </w:tcPr>
          <w:p w:rsidR="0026735C" w:rsidRPr="0026735C" w:rsidRDefault="0026735C" w:rsidP="002673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73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«____»_____________20___г. </w:t>
            </w:r>
          </w:p>
        </w:tc>
      </w:tr>
    </w:tbl>
    <w:p w:rsidR="001D439E" w:rsidRDefault="001D439E"/>
    <w:sectPr w:rsidR="001D439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F91812"/>
    <w:multiLevelType w:val="multilevel"/>
    <w:tmpl w:val="34643C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6E3B1C5B"/>
    <w:multiLevelType w:val="multilevel"/>
    <w:tmpl w:val="2D7403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735C"/>
    <w:rsid w:val="001D439E"/>
    <w:rsid w:val="0026735C"/>
    <w:rsid w:val="006329C0"/>
    <w:rsid w:val="007A2477"/>
    <w:rsid w:val="008A38A4"/>
    <w:rsid w:val="00B63E5B"/>
    <w:rsid w:val="00FE04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A38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FE040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A38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FE040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23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62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79BA59B-3784-480C-8D63-4109C165BF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4</Pages>
  <Words>486</Words>
  <Characters>2776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3256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2011-02-18T05:58:00Z</dcterms:created>
  <dcterms:modified xsi:type="dcterms:W3CDTF">2011-02-18T06:58:00Z</dcterms:modified>
</cp:coreProperties>
</file>